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3A" w:rsidRPr="007C18AF" w:rsidRDefault="00D61E3A" w:rsidP="00D61E3A">
      <w:pPr>
        <w:pBdr>
          <w:top w:val="single" w:sz="4" w:space="3" w:color="DDDDDD"/>
          <w:bottom w:val="single" w:sz="4" w:space="3" w:color="DDDDDD"/>
        </w:pBdr>
        <w:shd w:val="clear" w:color="auto" w:fill="FFFFFF"/>
        <w:jc w:val="center"/>
        <w:outlineLvl w:val="1"/>
        <w:rPr>
          <w:sz w:val="28"/>
          <w:szCs w:val="28"/>
        </w:rPr>
      </w:pPr>
      <w:r w:rsidRPr="007C18AF">
        <w:rPr>
          <w:sz w:val="28"/>
          <w:szCs w:val="28"/>
        </w:rPr>
        <w:t>Заключение о результатах публичных слушаний по вопросу обсуждения проекта «внесение изменен</w:t>
      </w:r>
      <w:r>
        <w:rPr>
          <w:sz w:val="28"/>
          <w:szCs w:val="28"/>
        </w:rPr>
        <w:t xml:space="preserve">ий в Генеральный план </w:t>
      </w:r>
      <w:proofErr w:type="spellStart"/>
      <w:r>
        <w:rPr>
          <w:sz w:val="28"/>
          <w:szCs w:val="28"/>
        </w:rPr>
        <w:t>Подкаменского</w:t>
      </w:r>
      <w:proofErr w:type="spellEnd"/>
      <w:r w:rsidRPr="007C18AF">
        <w:rPr>
          <w:sz w:val="28"/>
          <w:szCs w:val="28"/>
        </w:rPr>
        <w:t xml:space="preserve"> муниципального образования, в ча</w:t>
      </w:r>
      <w:r>
        <w:rPr>
          <w:sz w:val="28"/>
          <w:szCs w:val="28"/>
        </w:rPr>
        <w:t>сти населенного пункта п. Санаторный</w:t>
      </w:r>
      <w:r w:rsidRPr="007C18AF">
        <w:rPr>
          <w:sz w:val="28"/>
          <w:szCs w:val="28"/>
        </w:rPr>
        <w:t xml:space="preserve"> </w:t>
      </w:r>
      <w:proofErr w:type="spellStart"/>
      <w:r w:rsidRPr="007C18AF">
        <w:rPr>
          <w:sz w:val="28"/>
          <w:szCs w:val="28"/>
        </w:rPr>
        <w:t>Шелеховского</w:t>
      </w:r>
      <w:proofErr w:type="spellEnd"/>
      <w:r w:rsidRPr="007C18AF">
        <w:rPr>
          <w:sz w:val="28"/>
          <w:szCs w:val="28"/>
        </w:rPr>
        <w:t xml:space="preserve"> района Иркутской области»</w:t>
      </w:r>
    </w:p>
    <w:p w:rsidR="00D61E3A" w:rsidRPr="007C18AF" w:rsidRDefault="00D61E3A" w:rsidP="00D61E3A">
      <w:pPr>
        <w:shd w:val="clear" w:color="auto" w:fill="FFFFFF"/>
        <w:spacing w:before="23" w:line="288" w:lineRule="atLeast"/>
        <w:rPr>
          <w:sz w:val="28"/>
          <w:szCs w:val="28"/>
        </w:rPr>
      </w:pPr>
      <w:r>
        <w:rPr>
          <w:sz w:val="28"/>
          <w:szCs w:val="28"/>
        </w:rPr>
        <w:t>Опубликовано 10.10.2019 года</w:t>
      </w:r>
    </w:p>
    <w:p w:rsidR="00D61E3A" w:rsidRDefault="00D61E3A" w:rsidP="00D61E3A">
      <w:pPr>
        <w:shd w:val="clear" w:color="auto" w:fill="FFFFFF"/>
        <w:spacing w:line="24" w:lineRule="atLeast"/>
        <w:ind w:left="26" w:right="-141" w:firstLine="709"/>
        <w:jc w:val="both"/>
        <w:rPr>
          <w:color w:val="000000"/>
          <w:sz w:val="28"/>
          <w:szCs w:val="28"/>
        </w:rPr>
      </w:pPr>
      <w:proofErr w:type="gramStart"/>
      <w:r w:rsidRPr="007C18AF">
        <w:rPr>
          <w:spacing w:val="1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 w:rsidRPr="007C18AF">
        <w:rPr>
          <w:spacing w:val="2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7C18AF">
        <w:rPr>
          <w:spacing w:val="16"/>
          <w:sz w:val="28"/>
          <w:szCs w:val="28"/>
        </w:rPr>
        <w:t xml:space="preserve">Федерации», Уставом </w:t>
      </w:r>
      <w:proofErr w:type="spellStart"/>
      <w:r w:rsidRPr="007C18AF">
        <w:rPr>
          <w:spacing w:val="16"/>
          <w:sz w:val="28"/>
          <w:szCs w:val="28"/>
        </w:rPr>
        <w:t>Подкаменского</w:t>
      </w:r>
      <w:proofErr w:type="spellEnd"/>
      <w:r w:rsidRPr="007C18AF">
        <w:rPr>
          <w:spacing w:val="16"/>
          <w:sz w:val="28"/>
          <w:szCs w:val="28"/>
        </w:rPr>
        <w:t xml:space="preserve"> муниципального образования, </w:t>
      </w:r>
      <w:r w:rsidRPr="007C18AF">
        <w:rPr>
          <w:sz w:val="28"/>
          <w:szCs w:val="28"/>
        </w:rPr>
        <w:t xml:space="preserve">Положением  о проведении публичных слушаний или общественных обсуждений по вопросам градостроительной деятельности на территории </w:t>
      </w:r>
      <w:proofErr w:type="spellStart"/>
      <w:r w:rsidRPr="007C18AF">
        <w:rPr>
          <w:sz w:val="28"/>
          <w:szCs w:val="28"/>
        </w:rPr>
        <w:t>Подкаменского</w:t>
      </w:r>
      <w:proofErr w:type="spellEnd"/>
      <w:r w:rsidRPr="007C18AF">
        <w:rPr>
          <w:sz w:val="28"/>
          <w:szCs w:val="28"/>
        </w:rPr>
        <w:t xml:space="preserve"> муниципального образования, утвержденным Решением Думы от 19.06.2017г.  № 17-рд,</w:t>
      </w:r>
      <w:r w:rsidRPr="007C18AF">
        <w:rPr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04 октября 2019 года в 14 часов 00 минут по адресу</w:t>
      </w:r>
      <w:proofErr w:type="gramEnd"/>
      <w:r>
        <w:rPr>
          <w:color w:val="000000"/>
          <w:spacing w:val="1"/>
          <w:sz w:val="28"/>
          <w:szCs w:val="28"/>
        </w:rPr>
        <w:t xml:space="preserve">: </w:t>
      </w: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район, п. Санаторный, ул. Железнодорожная</w:t>
      </w:r>
      <w:r w:rsidRPr="00412BD0">
        <w:rPr>
          <w:sz w:val="28"/>
          <w:szCs w:val="28"/>
        </w:rPr>
        <w:t xml:space="preserve">, </w:t>
      </w:r>
      <w:r>
        <w:rPr>
          <w:sz w:val="28"/>
          <w:szCs w:val="28"/>
        </w:rPr>
        <w:t>д.2.</w:t>
      </w:r>
      <w:r w:rsidRPr="007C18AF">
        <w:rPr>
          <w:sz w:val="28"/>
          <w:szCs w:val="28"/>
        </w:rPr>
        <w:t xml:space="preserve">, </w:t>
      </w:r>
      <w:r w:rsidRPr="007C18AF">
        <w:rPr>
          <w:spacing w:val="5"/>
          <w:sz w:val="28"/>
          <w:szCs w:val="28"/>
        </w:rPr>
        <w:t>проводились публичные слушания по вопросу обсуждения</w:t>
      </w:r>
      <w:r w:rsidRPr="007C18AF">
        <w:rPr>
          <w:spacing w:val="1"/>
          <w:sz w:val="28"/>
          <w:szCs w:val="28"/>
        </w:rPr>
        <w:t xml:space="preserve"> </w:t>
      </w:r>
      <w:r w:rsidRPr="007C18AF">
        <w:rPr>
          <w:spacing w:val="2"/>
          <w:sz w:val="28"/>
          <w:szCs w:val="28"/>
        </w:rPr>
        <w:t xml:space="preserve">проекта </w:t>
      </w:r>
      <w:r w:rsidRPr="007C18AF">
        <w:rPr>
          <w:bCs/>
          <w:spacing w:val="2"/>
          <w:sz w:val="28"/>
          <w:szCs w:val="28"/>
        </w:rPr>
        <w:t xml:space="preserve">«внесение изменений в Генеральный план </w:t>
      </w:r>
      <w:proofErr w:type="spellStart"/>
      <w:r w:rsidRPr="007C18AF">
        <w:rPr>
          <w:bCs/>
          <w:spacing w:val="2"/>
          <w:sz w:val="28"/>
          <w:szCs w:val="28"/>
        </w:rPr>
        <w:t>Подкаменского</w:t>
      </w:r>
      <w:proofErr w:type="spellEnd"/>
      <w:r w:rsidRPr="007C18AF">
        <w:rPr>
          <w:bCs/>
          <w:spacing w:val="2"/>
          <w:sz w:val="28"/>
          <w:szCs w:val="28"/>
        </w:rPr>
        <w:t xml:space="preserve"> муниципального образования, в части населенного пункта п. </w:t>
      </w:r>
      <w:r>
        <w:rPr>
          <w:bCs/>
          <w:spacing w:val="2"/>
          <w:sz w:val="28"/>
          <w:szCs w:val="28"/>
        </w:rPr>
        <w:t>Санаторный</w:t>
      </w:r>
      <w:r w:rsidRPr="007C18AF">
        <w:rPr>
          <w:bCs/>
          <w:spacing w:val="2"/>
          <w:sz w:val="28"/>
          <w:szCs w:val="28"/>
        </w:rPr>
        <w:t xml:space="preserve"> </w:t>
      </w:r>
      <w:proofErr w:type="spellStart"/>
      <w:r w:rsidRPr="007C18AF">
        <w:rPr>
          <w:bCs/>
          <w:spacing w:val="2"/>
          <w:sz w:val="28"/>
          <w:szCs w:val="28"/>
        </w:rPr>
        <w:t>Шелеховского</w:t>
      </w:r>
      <w:proofErr w:type="spellEnd"/>
      <w:r w:rsidRPr="007C18AF">
        <w:rPr>
          <w:bCs/>
          <w:spacing w:val="2"/>
          <w:sz w:val="28"/>
          <w:szCs w:val="28"/>
        </w:rPr>
        <w:t xml:space="preserve"> района Иркутской области»</w:t>
      </w:r>
      <w:r>
        <w:rPr>
          <w:sz w:val="28"/>
          <w:szCs w:val="28"/>
        </w:rPr>
        <w:t xml:space="preserve"> </w:t>
      </w:r>
      <w:r w:rsidRPr="007C18AF">
        <w:rPr>
          <w:sz w:val="28"/>
          <w:szCs w:val="28"/>
        </w:rPr>
        <w:t xml:space="preserve">На публичных слушаниях присутствовали: </w:t>
      </w:r>
      <w:r w:rsidRPr="007C18AF">
        <w:rPr>
          <w:color w:val="000000"/>
          <w:spacing w:val="-2"/>
          <w:sz w:val="28"/>
          <w:szCs w:val="28"/>
        </w:rPr>
        <w:t xml:space="preserve">Председатель слушаний –  Глава </w:t>
      </w:r>
      <w:proofErr w:type="spellStart"/>
      <w:r w:rsidRPr="007C18AF">
        <w:rPr>
          <w:color w:val="000000"/>
          <w:spacing w:val="-2"/>
          <w:sz w:val="28"/>
          <w:szCs w:val="28"/>
        </w:rPr>
        <w:t>Подкаменского</w:t>
      </w:r>
      <w:proofErr w:type="spellEnd"/>
      <w:r w:rsidRPr="007C18AF">
        <w:rPr>
          <w:color w:val="000000"/>
          <w:spacing w:val="-2"/>
          <w:sz w:val="28"/>
          <w:szCs w:val="28"/>
        </w:rPr>
        <w:t xml:space="preserve"> муниципального образования  Д.А. </w:t>
      </w:r>
      <w:proofErr w:type="spellStart"/>
      <w:r w:rsidRPr="007C18AF">
        <w:rPr>
          <w:color w:val="000000"/>
          <w:spacing w:val="-2"/>
          <w:sz w:val="28"/>
          <w:szCs w:val="28"/>
        </w:rPr>
        <w:t>Бархатова</w:t>
      </w:r>
      <w:proofErr w:type="spellEnd"/>
      <w:r w:rsidRPr="007C18AF">
        <w:rPr>
          <w:color w:val="000000"/>
          <w:spacing w:val="-3"/>
          <w:sz w:val="28"/>
          <w:szCs w:val="28"/>
        </w:rPr>
        <w:t xml:space="preserve">, секретарь слушаний - делопроизводитель Администрации </w:t>
      </w:r>
      <w:proofErr w:type="spellStart"/>
      <w:r w:rsidRPr="007C18AF">
        <w:rPr>
          <w:color w:val="000000"/>
          <w:spacing w:val="-3"/>
          <w:sz w:val="28"/>
          <w:szCs w:val="28"/>
        </w:rPr>
        <w:t>Подкаменского</w:t>
      </w:r>
      <w:proofErr w:type="spellEnd"/>
      <w:r w:rsidRPr="007C18AF">
        <w:rPr>
          <w:color w:val="000000"/>
          <w:spacing w:val="-3"/>
          <w:sz w:val="28"/>
          <w:szCs w:val="28"/>
        </w:rPr>
        <w:t xml:space="preserve"> сельского поселения - Н.А. Сальникова, </w:t>
      </w:r>
      <w:r w:rsidRPr="007C18AF">
        <w:rPr>
          <w:color w:val="000000"/>
          <w:sz w:val="28"/>
          <w:szCs w:val="28"/>
        </w:rPr>
        <w:t>исполнитель проекта – Генеральный директор ООО «ППМ» Мастер-План» М.В. Протасова,</w:t>
      </w:r>
      <w:r>
        <w:rPr>
          <w:color w:val="000000"/>
          <w:sz w:val="28"/>
          <w:szCs w:val="28"/>
        </w:rPr>
        <w:t xml:space="preserve"> управляющий проектом – А.А. Ку</w:t>
      </w:r>
      <w:r w:rsidRPr="007C18AF">
        <w:rPr>
          <w:color w:val="000000"/>
          <w:sz w:val="28"/>
          <w:szCs w:val="28"/>
        </w:rPr>
        <w:t>ценко</w:t>
      </w:r>
      <w:r w:rsidRPr="007C18AF">
        <w:rPr>
          <w:color w:val="000000"/>
          <w:spacing w:val="-3"/>
          <w:sz w:val="28"/>
          <w:szCs w:val="28"/>
        </w:rPr>
        <w:t>, жители</w:t>
      </w:r>
      <w:r w:rsidRPr="007C18AF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Чуничина</w:t>
      </w:r>
      <w:proofErr w:type="spellEnd"/>
      <w:r>
        <w:rPr>
          <w:color w:val="000000"/>
          <w:sz w:val="28"/>
          <w:szCs w:val="28"/>
        </w:rPr>
        <w:t xml:space="preserve"> Г.А., Рыкова Т.И., Калашников О.А.</w:t>
      </w:r>
    </w:p>
    <w:p w:rsidR="00D61E3A" w:rsidRDefault="00D61E3A" w:rsidP="00D61E3A">
      <w:pPr>
        <w:shd w:val="clear" w:color="auto" w:fill="FFFFFF"/>
        <w:spacing w:line="24" w:lineRule="atLeast"/>
        <w:ind w:left="26" w:right="-141" w:firstLine="709"/>
        <w:jc w:val="both"/>
        <w:rPr>
          <w:sz w:val="28"/>
          <w:szCs w:val="28"/>
        </w:rPr>
      </w:pPr>
      <w:r w:rsidRPr="007C18AF">
        <w:rPr>
          <w:bCs/>
          <w:sz w:val="28"/>
          <w:szCs w:val="28"/>
        </w:rPr>
        <w:t>Замечания и предложения от участников публичных слушаний во время проведения публичных слушаний не поступало. Участники поддержали необходимость внесения измен</w:t>
      </w:r>
      <w:r>
        <w:rPr>
          <w:bCs/>
          <w:sz w:val="28"/>
          <w:szCs w:val="28"/>
        </w:rPr>
        <w:t xml:space="preserve">ений в </w:t>
      </w:r>
      <w:r w:rsidRPr="007C18AF">
        <w:rPr>
          <w:sz w:val="28"/>
          <w:szCs w:val="28"/>
        </w:rPr>
        <w:t xml:space="preserve">Генеральный план </w:t>
      </w:r>
      <w:proofErr w:type="spellStart"/>
      <w:r>
        <w:rPr>
          <w:sz w:val="28"/>
          <w:szCs w:val="28"/>
        </w:rPr>
        <w:t>Подкаменского</w:t>
      </w:r>
      <w:proofErr w:type="spellEnd"/>
      <w:r w:rsidRPr="007C18AF">
        <w:rPr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7C18AF">
        <w:rPr>
          <w:sz w:val="28"/>
          <w:szCs w:val="28"/>
        </w:rPr>
        <w:t>ыло пр</w:t>
      </w:r>
      <w:r>
        <w:rPr>
          <w:sz w:val="28"/>
          <w:szCs w:val="28"/>
        </w:rPr>
        <w:t>инято решение одобрить проект «В</w:t>
      </w:r>
      <w:r w:rsidRPr="007C18AF">
        <w:rPr>
          <w:sz w:val="28"/>
          <w:szCs w:val="28"/>
        </w:rPr>
        <w:t xml:space="preserve">несение изменений в Генеральный план </w:t>
      </w:r>
      <w:proofErr w:type="spellStart"/>
      <w:r>
        <w:rPr>
          <w:sz w:val="28"/>
          <w:szCs w:val="28"/>
        </w:rPr>
        <w:t>Подкаменского</w:t>
      </w:r>
      <w:proofErr w:type="spellEnd"/>
      <w:r w:rsidRPr="007C18AF">
        <w:rPr>
          <w:sz w:val="28"/>
          <w:szCs w:val="28"/>
        </w:rPr>
        <w:t xml:space="preserve"> муниципального образования, в ча</w:t>
      </w:r>
      <w:r>
        <w:rPr>
          <w:sz w:val="28"/>
          <w:szCs w:val="28"/>
        </w:rPr>
        <w:t xml:space="preserve">сти населенного пункта п. Санаторный </w:t>
      </w:r>
      <w:r w:rsidRPr="007C18AF">
        <w:rPr>
          <w:sz w:val="28"/>
          <w:szCs w:val="28"/>
        </w:rPr>
        <w:t xml:space="preserve"> </w:t>
      </w:r>
      <w:proofErr w:type="spellStart"/>
      <w:r w:rsidRPr="007C18AF">
        <w:rPr>
          <w:sz w:val="28"/>
          <w:szCs w:val="28"/>
        </w:rPr>
        <w:t>Шелехов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Иркутской области».</w:t>
      </w:r>
    </w:p>
    <w:p w:rsidR="00D61E3A" w:rsidRDefault="00D61E3A" w:rsidP="00D61E3A">
      <w:pPr>
        <w:shd w:val="clear" w:color="auto" w:fill="FFFFFF"/>
        <w:rPr>
          <w:bCs/>
          <w:sz w:val="28"/>
          <w:szCs w:val="28"/>
        </w:rPr>
      </w:pPr>
    </w:p>
    <w:p w:rsidR="00D61E3A" w:rsidRPr="007C18AF" w:rsidRDefault="00D61E3A" w:rsidP="00D61E3A">
      <w:pPr>
        <w:shd w:val="clear" w:color="auto" w:fill="FFFFFF"/>
        <w:rPr>
          <w:bCs/>
          <w:sz w:val="28"/>
          <w:szCs w:val="28"/>
        </w:rPr>
      </w:pPr>
      <w:r w:rsidRPr="007C18A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Подкаменского</w:t>
      </w:r>
      <w:proofErr w:type="spellEnd"/>
    </w:p>
    <w:p w:rsidR="00D61E3A" w:rsidRPr="007C18AF" w:rsidRDefault="00D61E3A" w:rsidP="00D61E3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Д.А. </w:t>
      </w:r>
      <w:proofErr w:type="spellStart"/>
      <w:r>
        <w:rPr>
          <w:sz w:val="28"/>
          <w:szCs w:val="28"/>
        </w:rPr>
        <w:t>Бархатова</w:t>
      </w:r>
      <w:proofErr w:type="spellEnd"/>
    </w:p>
    <w:p w:rsidR="00D61E3A" w:rsidRPr="007C18AF" w:rsidRDefault="00D61E3A" w:rsidP="00D61E3A">
      <w:pPr>
        <w:spacing w:line="0" w:lineRule="atLeast"/>
        <w:rPr>
          <w:sz w:val="28"/>
          <w:szCs w:val="28"/>
        </w:rPr>
      </w:pPr>
    </w:p>
    <w:p w:rsidR="0062494C" w:rsidRDefault="0062494C"/>
    <w:sectPr w:rsidR="0062494C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1E3A"/>
    <w:rsid w:val="0062494C"/>
    <w:rsid w:val="00842F05"/>
    <w:rsid w:val="0087086F"/>
    <w:rsid w:val="00D6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atLeast"/>
        <w:ind w:left="113" w:righ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3A"/>
    <w:pPr>
      <w:widowControl w:val="0"/>
      <w:autoSpaceDE w:val="0"/>
      <w:autoSpaceDN w:val="0"/>
      <w:adjustRightInd w:val="0"/>
      <w:spacing w:before="0" w:beforeAutospacing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Наталья</dc:creator>
  <cp:keywords/>
  <dc:description/>
  <cp:lastModifiedBy>Сальникова Наталья</cp:lastModifiedBy>
  <cp:revision>2</cp:revision>
  <dcterms:created xsi:type="dcterms:W3CDTF">2019-10-16T06:30:00Z</dcterms:created>
  <dcterms:modified xsi:type="dcterms:W3CDTF">2019-10-16T06:34:00Z</dcterms:modified>
</cp:coreProperties>
</file>